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FDBF7" w14:textId="0F3BA7DB" w:rsidR="00E811F8" w:rsidRDefault="00FD4D4F" w:rsidP="42B8B305">
      <w:pPr>
        <w:spacing w:before="0"/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</w:pPr>
      <w:r w:rsidRPr="42B8B305">
        <w:rPr>
          <w:rFonts w:ascii="Calibri" w:hAnsi="Calibri"/>
          <w:b/>
          <w:bCs/>
          <w:i/>
          <w:iCs/>
          <w:sz w:val="36"/>
          <w:szCs w:val="36"/>
          <w:u w:val="single"/>
        </w:rPr>
        <w:t>Règlement de Consultation</w:t>
      </w:r>
      <w:r w:rsidR="00E811F8" w:rsidRPr="42B8B305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 - Annexe n° </w:t>
      </w:r>
      <w:r w:rsidR="00C51845">
        <w:rPr>
          <w:rFonts w:ascii="Calibri" w:hAnsi="Calibri"/>
          <w:b/>
          <w:bCs/>
          <w:i/>
          <w:iCs/>
          <w:sz w:val="36"/>
          <w:szCs w:val="36"/>
          <w:u w:val="single"/>
        </w:rPr>
        <w:t>B</w:t>
      </w:r>
      <w:r w:rsidR="00E811F8" w:rsidRPr="42B8B305">
        <w:rPr>
          <w:rFonts w:ascii="Calibri" w:hAnsi="Calibri"/>
          <w:b/>
          <w:bCs/>
          <w:i/>
          <w:iCs/>
          <w:sz w:val="36"/>
          <w:szCs w:val="36"/>
          <w:u w:val="single"/>
        </w:rPr>
        <w:t xml:space="preserve"> : FICHE DE PRESENTATION DES REFERENCES </w:t>
      </w:r>
      <w:r w:rsidR="00E811F8" w:rsidRPr="42B8B305"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  <w:t xml:space="preserve">(1 </w:t>
      </w:r>
      <w:r w:rsidR="3511B86B" w:rsidRPr="42B8B305"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  <w:t>par compétence demandée</w:t>
      </w:r>
      <w:r w:rsidR="5BBDD8A2" w:rsidRPr="42B8B305"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  <w:t xml:space="preserve"> à l’article 11 du RC</w:t>
      </w:r>
      <w:r w:rsidR="00E811F8" w:rsidRPr="42B8B305"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  <w:t>)</w:t>
      </w:r>
    </w:p>
    <w:p w14:paraId="13424FD7" w14:textId="77777777" w:rsidR="004A2A21" w:rsidRPr="00CA720D" w:rsidRDefault="004A2A21" w:rsidP="42B8B305">
      <w:pPr>
        <w:spacing w:before="0"/>
        <w:rPr>
          <w:rFonts w:ascii="Calibri" w:hAnsi="Calibri"/>
          <w:b/>
          <w:bCs/>
          <w:i/>
          <w:iCs/>
          <w:color w:val="FF0000"/>
          <w:sz w:val="36"/>
          <w:szCs w:val="36"/>
          <w:u w:val="single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BD2414" w:rsidRPr="00DC4256" w14:paraId="7E356EF5" w14:textId="77777777" w:rsidTr="00BD2414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580392CF" w14:textId="26BF9926" w:rsidR="00E811F8" w:rsidRPr="00311267" w:rsidRDefault="00E811F8" w:rsidP="00311267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 w:themeColor="background1"/>
                <w:sz w:val="28"/>
                <w:u w:val="single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</w:t>
            </w:r>
            <w:r w:rsidR="001D14CB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r w:rsidR="001D14CB"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:</w:t>
            </w:r>
            <w:r w:rsidR="001D14CB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r w:rsidR="004A2A21" w:rsidRPr="004A2A21">
              <w:rPr>
                <w:rFonts w:ascii="Arial Narrow" w:eastAsia="Calibri" w:hAnsi="Arial Narrow"/>
                <w:b/>
                <w:bCs/>
                <w:color w:val="FFFFFF" w:themeColor="background1"/>
                <w:sz w:val="28"/>
                <w:u w:val="single"/>
                <w:lang w:eastAsia="en-US"/>
              </w:rPr>
              <w:t>Construction d’une structure de psychiatrie à Quiévrechain (CMP et Appartements thérapeutiques)</w:t>
            </w:r>
          </w:p>
          <w:p w14:paraId="1C24036A" w14:textId="77777777" w:rsidR="00E811F8" w:rsidRPr="00F92B4A" w:rsidRDefault="00E811F8" w:rsidP="00E811F8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CONCOURS EN VUE DE LA PASSATION D’UN MARCHE DE MAITRISE D’ŒUVRE SELON UNE PROCEDURE NEGOCIEE SANS MISE EN CONCURRENCE</w:t>
            </w:r>
          </w:p>
          <w:p w14:paraId="4101E4F6" w14:textId="05A80C4E" w:rsidR="00E74E2A" w:rsidRPr="00DC4256" w:rsidRDefault="00E74E2A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9733" w14:textId="77777777" w:rsidR="00BD2414" w:rsidRPr="00DC4256" w:rsidRDefault="00BD2414" w:rsidP="003F1E9B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34D628FF" w14:textId="18C2EE9C" w:rsidR="00BD2414" w:rsidRPr="00DC4256" w:rsidRDefault="002C145F" w:rsidP="003F1E9B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</w:t>
            </w:r>
            <w:r w:rsidR="00BD2414" w:rsidRPr="00DC4256">
              <w:rPr>
                <w:rFonts w:ascii="Calibri" w:hAnsi="Calibri" w:cs="Arial"/>
                <w:b/>
              </w:rPr>
              <w:t> 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87B2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62EEAF27" w14:textId="71FDA96F" w:rsidR="00BD2414" w:rsidRPr="007806A1" w:rsidRDefault="00BD2414" w:rsidP="7C3C6666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001D14CB">
        <w:rPr>
          <w:rFonts w:asciiTheme="minorHAnsi" w:hAnsiTheme="minorHAnsi" w:cstheme="minorBidi"/>
          <w:sz w:val="22"/>
          <w:szCs w:val="22"/>
        </w:rPr>
        <w:t xml:space="preserve">Fiche de SYNTHESE des MOYENS et REFERENCES </w:t>
      </w:r>
      <w:r w:rsidRPr="001D14CB">
        <w:rPr>
          <w:rFonts w:asciiTheme="minorHAnsi" w:hAnsiTheme="minorHAnsi" w:cstheme="minorBidi"/>
          <w:b/>
          <w:bCs/>
          <w:sz w:val="22"/>
          <w:szCs w:val="22"/>
        </w:rPr>
        <w:t xml:space="preserve">de chaque </w:t>
      </w:r>
      <w:r w:rsidR="1C801BCD" w:rsidRPr="001D14CB">
        <w:rPr>
          <w:rFonts w:asciiTheme="minorHAnsi" w:hAnsiTheme="minorHAnsi" w:cstheme="minorBidi"/>
          <w:b/>
          <w:bCs/>
          <w:sz w:val="22"/>
          <w:szCs w:val="22"/>
        </w:rPr>
        <w:t xml:space="preserve">COMPETENCE DEMANDEE </w:t>
      </w:r>
      <w:r w:rsidR="00FD4D4F" w:rsidRPr="001D14CB">
        <w:rPr>
          <w:rFonts w:asciiTheme="minorHAnsi" w:hAnsiTheme="minorHAnsi" w:cstheme="minorBidi"/>
          <w:b/>
          <w:bCs/>
          <w:sz w:val="22"/>
          <w:szCs w:val="22"/>
        </w:rPr>
        <w:t xml:space="preserve">dans le </w:t>
      </w:r>
      <w:r w:rsidR="1C801BCD" w:rsidRPr="001D14CB">
        <w:rPr>
          <w:rFonts w:asciiTheme="minorHAnsi" w:hAnsiTheme="minorHAnsi" w:cstheme="minorBidi"/>
          <w:b/>
          <w:bCs/>
          <w:sz w:val="22"/>
          <w:szCs w:val="22"/>
        </w:rPr>
        <w:t>R</w:t>
      </w:r>
      <w:r w:rsidR="00FD4D4F">
        <w:rPr>
          <w:rFonts w:asciiTheme="minorHAnsi" w:hAnsiTheme="minorHAnsi" w:cstheme="minorBidi"/>
          <w:b/>
          <w:bCs/>
          <w:sz w:val="22"/>
          <w:szCs w:val="22"/>
        </w:rPr>
        <w:t xml:space="preserve">èglement de Consultation </w:t>
      </w:r>
      <w:r w:rsidR="004A2A21">
        <w:rPr>
          <w:rFonts w:asciiTheme="minorHAnsi" w:hAnsiTheme="minorHAnsi" w:cstheme="minorBidi"/>
          <w:b/>
          <w:bCs/>
          <w:sz w:val="22"/>
          <w:szCs w:val="22"/>
        </w:rPr>
        <w:t>chapitre 11</w:t>
      </w: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750"/>
        <w:gridCol w:w="7654"/>
        <w:gridCol w:w="2552"/>
        <w:gridCol w:w="2268"/>
        <w:gridCol w:w="2126"/>
        <w:gridCol w:w="2116"/>
      </w:tblGrid>
      <w:tr w:rsidR="004A2A21" w:rsidRPr="00DC4256" w14:paraId="6F366E6C" w14:textId="77777777" w:rsidTr="004A2A21">
        <w:trPr>
          <w:cantSplit/>
          <w:trHeight w:val="276"/>
        </w:trPr>
        <w:tc>
          <w:tcPr>
            <w:tcW w:w="12026" w:type="dxa"/>
            <w:gridSpan w:val="3"/>
            <w:tcBorders>
              <w:top w:val="single" w:sz="18" w:space="0" w:color="auto"/>
              <w:bottom w:val="nil"/>
              <w:right w:val="single" w:sz="2" w:space="0" w:color="auto"/>
            </w:tcBorders>
          </w:tcPr>
          <w:p w14:paraId="55A239C3" w14:textId="6417048F" w:rsidR="004A2A21" w:rsidRPr="00271AEB" w:rsidRDefault="004A2A21" w:rsidP="00BD2414">
            <w:pPr>
              <w:rPr>
                <w:rFonts w:ascii="Calibri" w:hAnsi="Calibri"/>
                <w:b/>
                <w:sz w:val="22"/>
              </w:rPr>
            </w:pPr>
            <w:r w:rsidRPr="00271AEB">
              <w:rPr>
                <w:rFonts w:ascii="Calibri" w:hAnsi="Calibri"/>
                <w:b/>
                <w:sz w:val="22"/>
              </w:rPr>
              <w:t xml:space="preserve">Nom / raison sociale du co-traitant </w:t>
            </w:r>
            <w:r>
              <w:rPr>
                <w:rFonts w:ascii="Calibri" w:hAnsi="Calibri"/>
                <w:b/>
                <w:sz w:val="22"/>
              </w:rPr>
              <w:t>port</w:t>
            </w:r>
            <w:r w:rsidRPr="00271AEB">
              <w:rPr>
                <w:rFonts w:ascii="Calibri" w:hAnsi="Calibri"/>
                <w:b/>
                <w:sz w:val="22"/>
              </w:rPr>
              <w:t>ant la compétence :</w:t>
            </w:r>
          </w:p>
        </w:tc>
        <w:tc>
          <w:tcPr>
            <w:tcW w:w="9062" w:type="dxa"/>
            <w:gridSpan w:val="4"/>
            <w:tcBorders>
              <w:top w:val="single" w:sz="18" w:space="0" w:color="auto"/>
              <w:left w:val="single" w:sz="2" w:space="0" w:color="auto"/>
              <w:bottom w:val="nil"/>
            </w:tcBorders>
          </w:tcPr>
          <w:p w14:paraId="6C21249E" w14:textId="182BB491" w:rsidR="004A2A21" w:rsidRPr="00E811F8" w:rsidRDefault="004A2A21" w:rsidP="42B8B305">
            <w:pPr>
              <w:spacing w:before="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42B8B305">
              <w:rPr>
                <w:rFonts w:ascii="Calibri" w:hAnsi="Calibri"/>
                <w:b/>
                <w:bCs/>
                <w:sz w:val="22"/>
                <w:szCs w:val="22"/>
              </w:rPr>
              <w:t xml:space="preserve">COMPETENCE PRESENTEE </w:t>
            </w:r>
            <w:r w:rsidRPr="42B8B305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suivant article 11 du Règlement de Consultation et selon Annexe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</w:t>
            </w:r>
            <w:r w:rsidRPr="42B8B305">
              <w:rPr>
                <w:rFonts w:ascii="Calibri" w:hAnsi="Calibri"/>
                <w:b/>
                <w:bCs/>
                <w:sz w:val="22"/>
                <w:szCs w:val="22"/>
              </w:rPr>
              <w:t xml:space="preserve"> :</w:t>
            </w:r>
          </w:p>
        </w:tc>
      </w:tr>
      <w:tr w:rsidR="004A2A21" w:rsidRPr="00DC4256" w14:paraId="483EF8CF" w14:textId="77777777" w:rsidTr="004A2A21">
        <w:trPr>
          <w:cantSplit/>
        </w:trPr>
        <w:tc>
          <w:tcPr>
            <w:tcW w:w="12026" w:type="dxa"/>
            <w:gridSpan w:val="3"/>
            <w:tcBorders>
              <w:top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87C7B49" w14:textId="6E6A3844" w:rsidR="004A2A21" w:rsidRPr="002C145F" w:rsidRDefault="004A2A21" w:rsidP="0063285A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9062" w:type="dxa"/>
            <w:gridSpan w:val="4"/>
            <w:tcBorders>
              <w:top w:val="nil"/>
              <w:left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2E640E2" w14:textId="1E5645BF" w:rsidR="004A2A21" w:rsidRPr="00311267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 w:rsidRPr="00311267">
              <w:rPr>
                <w:rFonts w:ascii="Calibri" w:hAnsi="Calibri" w:cs="Arial"/>
                <w:i/>
                <w:iCs/>
                <w:sz w:val="18"/>
                <w:szCs w:val="18"/>
              </w:rPr>
              <w:t>Compétence à préciser selon 11</w:t>
            </w:r>
          </w:p>
        </w:tc>
      </w:tr>
      <w:tr w:rsidR="004A2A21" w:rsidRPr="00DC4256" w14:paraId="28E9724F" w14:textId="77777777" w:rsidTr="004A2A21">
        <w:trPr>
          <w:cantSplit/>
          <w:trHeight w:val="311"/>
        </w:trPr>
        <w:tc>
          <w:tcPr>
            <w:tcW w:w="2622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2DC01AE" w14:textId="7660DE0B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:</w:t>
            </w:r>
          </w:p>
        </w:tc>
        <w:tc>
          <w:tcPr>
            <w:tcW w:w="9404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D3939F1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650CE5" w14:textId="1AA4F4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F184AA" w14:textId="43B13965" w:rsidR="004A2A21" w:rsidRPr="00B00499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5C0B6BD" w14:textId="1D4DDE58" w:rsidR="004A2A21" w:rsidRPr="00B00499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</w:tcBorders>
          </w:tcPr>
          <w:p w14:paraId="0C702057" w14:textId="6CF8AF4F" w:rsidR="004A2A21" w:rsidRPr="00B00499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4A2A21" w:rsidRPr="00DC4256" w14:paraId="3ED751C1" w14:textId="77777777" w:rsidTr="004A2A21">
        <w:trPr>
          <w:cantSplit/>
        </w:trPr>
        <w:tc>
          <w:tcPr>
            <w:tcW w:w="262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0928" w14:textId="48D182B5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94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1130FCF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BF4FD7" w14:textId="40B483C8" w:rsidR="004A2A21" w:rsidRPr="00DC4256" w:rsidRDefault="004A2A21" w:rsidP="00ED3AAD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B9F4AF9" w14:textId="36E33742" w:rsidR="004A2A21" w:rsidRPr="00DC4256" w:rsidRDefault="004A2A21" w:rsidP="00ED3AAD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8B5129" w14:textId="089AD4D2" w:rsidR="004A2A21" w:rsidRPr="00DC4256" w:rsidRDefault="004A2A21" w:rsidP="00ED3AAD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3331A882" w14:textId="4382B65D" w:rsidR="004A2A21" w:rsidRPr="00DC4256" w:rsidRDefault="004A2A21" w:rsidP="00ED3AAD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4A2A21" w:rsidRPr="00DC4256" w14:paraId="5930EBC3" w14:textId="77777777" w:rsidTr="004A2A21">
        <w:trPr>
          <w:cantSplit/>
          <w:trHeight w:val="394"/>
        </w:trPr>
        <w:tc>
          <w:tcPr>
            <w:tcW w:w="262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83C77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94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AE49BE3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4097E5B" w14:textId="2696646E" w:rsidR="004A2A21" w:rsidRPr="002C145F" w:rsidRDefault="004A2A21" w:rsidP="00ED3AAD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34E64B" w14:textId="77777777" w:rsidR="004A2A21" w:rsidRPr="008F1FE5" w:rsidRDefault="004A2A21" w:rsidP="00ED3AAD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3C86CF2" w14:textId="77777777" w:rsidR="004A2A21" w:rsidRPr="008F1FE5" w:rsidRDefault="004A2A21" w:rsidP="00ED3AAD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70F91A51" w14:textId="11B54FF0" w:rsidR="004A2A21" w:rsidRPr="008F1FE5" w:rsidRDefault="004A2A21" w:rsidP="00ED3AAD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4A2A21" w:rsidRPr="00DC4256" w14:paraId="15C68632" w14:textId="77777777" w:rsidTr="004A2A21">
        <w:trPr>
          <w:cantSplit/>
        </w:trPr>
        <w:tc>
          <w:tcPr>
            <w:tcW w:w="4372" w:type="dxa"/>
            <w:gridSpan w:val="2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4D18203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76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47595B1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E54C9E5" w14:textId="3A076C72" w:rsidR="004A2A21" w:rsidRPr="00B00499" w:rsidRDefault="004A2A21" w:rsidP="00ED3AAD">
            <w:pPr>
              <w:pStyle w:val="Paragraphedeliste"/>
              <w:numPr>
                <w:ilvl w:val="0"/>
                <w:numId w:val="60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FF7A53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F3EFB32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EC4A44F" w14:textId="6B087A0B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4A2A21" w:rsidRPr="00DC4256" w14:paraId="70E32372" w14:textId="77777777" w:rsidTr="004A2A21">
        <w:trPr>
          <w:cantSplit/>
          <w:trHeight w:val="327"/>
        </w:trPr>
        <w:tc>
          <w:tcPr>
            <w:tcW w:w="4372" w:type="dxa"/>
            <w:gridSpan w:val="2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C16F4C4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76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B903C8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A6D55" w14:textId="0476347F" w:rsidR="004A2A21" w:rsidRPr="00B00499" w:rsidRDefault="004A2A21" w:rsidP="00ED3AAD">
            <w:pPr>
              <w:pStyle w:val="Paragraphedeliste"/>
              <w:numPr>
                <w:ilvl w:val="0"/>
                <w:numId w:val="60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82A3E49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937F6A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5AF4FEDE" w14:textId="6E378919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4A2A21" w:rsidRPr="00DC4256" w14:paraId="2F8A0D0A" w14:textId="77777777" w:rsidTr="004A2A21">
        <w:trPr>
          <w:cantSplit/>
          <w:trHeight w:val="370"/>
        </w:trPr>
        <w:tc>
          <w:tcPr>
            <w:tcW w:w="4372" w:type="dxa"/>
            <w:gridSpan w:val="2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4D3CAD1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proofErr w:type="gramStart"/>
            <w:r w:rsidRPr="00DC4256">
              <w:rPr>
                <w:rFonts w:ascii="Calibri" w:hAnsi="Calibri" w:cs="Arial"/>
                <w:sz w:val="22"/>
              </w:rPr>
              <w:t>ou</w:t>
            </w:r>
            <w:proofErr w:type="gramEnd"/>
            <w:r w:rsidRPr="00DC4256">
              <w:rPr>
                <w:rFonts w:ascii="Calibri" w:hAnsi="Calibri" w:cs="Arial"/>
                <w:sz w:val="22"/>
              </w:rPr>
              <w:t xml:space="preserve"> Organisme(s) de qualification(s)</w:t>
            </w:r>
          </w:p>
        </w:tc>
        <w:tc>
          <w:tcPr>
            <w:tcW w:w="76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C189E3F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817F72F" w14:textId="3D74D223" w:rsidR="004A2A21" w:rsidRPr="00B00499" w:rsidRDefault="004A2A21" w:rsidP="00ED3AAD">
            <w:pPr>
              <w:pStyle w:val="Paragraphedeliste"/>
              <w:numPr>
                <w:ilvl w:val="0"/>
                <w:numId w:val="60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1395E4E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ED2C0B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3940EC7" w14:textId="2C8BDEC0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4A2A21" w:rsidRPr="00DC4256" w14:paraId="0615A816" w14:textId="77777777" w:rsidTr="004A2A21">
        <w:trPr>
          <w:cantSplit/>
          <w:trHeight w:val="465"/>
        </w:trPr>
        <w:tc>
          <w:tcPr>
            <w:tcW w:w="4372" w:type="dxa"/>
            <w:gridSpan w:val="2"/>
            <w:tcBorders>
              <w:top w:val="single" w:sz="2" w:space="0" w:color="auto"/>
              <w:bottom w:val="single" w:sz="18" w:space="0" w:color="auto"/>
              <w:right w:val="single" w:sz="6" w:space="0" w:color="auto"/>
            </w:tcBorders>
          </w:tcPr>
          <w:p w14:paraId="5E22FCE4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7654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F4CA2DF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E4D7011" w14:textId="4E4130AC" w:rsidR="004A2A21" w:rsidRPr="00B00499" w:rsidRDefault="004A2A21" w:rsidP="00ED3AAD">
            <w:pPr>
              <w:pStyle w:val="Paragraphedeliste"/>
              <w:numPr>
                <w:ilvl w:val="0"/>
                <w:numId w:val="60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CF85CEA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35E9EB8" w14:textId="77777777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</w:tcBorders>
          </w:tcPr>
          <w:p w14:paraId="7A17B8EA" w14:textId="01BF4FA2" w:rsidR="004A2A21" w:rsidRPr="00DC4256" w:rsidRDefault="004A2A21" w:rsidP="00ED3AA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10E5FE03" w14:textId="77777777" w:rsidR="00BD2414" w:rsidRPr="00E8784C" w:rsidRDefault="00BD2414" w:rsidP="00BD2414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2360"/>
        <w:gridCol w:w="787"/>
        <w:gridCol w:w="1573"/>
        <w:gridCol w:w="1574"/>
        <w:gridCol w:w="7151"/>
        <w:gridCol w:w="6173"/>
      </w:tblGrid>
      <w:tr w:rsidR="00BD2414" w:rsidRPr="00DC4256" w14:paraId="75CA46CB" w14:textId="77777777" w:rsidTr="7C3C6666">
        <w:trPr>
          <w:cantSplit/>
        </w:trPr>
        <w:tc>
          <w:tcPr>
            <w:tcW w:w="21191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4E6D77" w14:textId="22F1943C" w:rsidR="00BD2414" w:rsidRPr="00DC4256" w:rsidRDefault="00BD2414" w:rsidP="000D34B2">
            <w:pPr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REFERENCES</w:t>
            </w:r>
            <w:r w:rsidRPr="00DC4256">
              <w:rPr>
                <w:rFonts w:ascii="Calibri" w:hAnsi="Calibri" w:cs="Arial"/>
              </w:rPr>
              <w:t xml:space="preserve"> </w:t>
            </w:r>
            <w:r w:rsidR="00C70AA3">
              <w:rPr>
                <w:rFonts w:ascii="Calibri" w:hAnsi="Calibri" w:cs="Arial"/>
              </w:rPr>
              <w:t xml:space="preserve">pour la compétence mentionnée ci-dessus </w:t>
            </w:r>
            <w:r w:rsidRPr="00DC4256">
              <w:rPr>
                <w:rFonts w:ascii="Calibri" w:hAnsi="Calibri" w:cs="Arial"/>
              </w:rPr>
              <w:t>(</w:t>
            </w:r>
            <w:r w:rsidRPr="00DC4256">
              <w:rPr>
                <w:rFonts w:ascii="Calibri" w:hAnsi="Calibri" w:cs="Arial"/>
                <w:i/>
              </w:rPr>
              <w:t>les plus proches, par leur(s) nature(s), de l’opération</w:t>
            </w:r>
            <w:r w:rsidRPr="00DC4256">
              <w:rPr>
                <w:rFonts w:ascii="Calibri" w:hAnsi="Calibri" w:cs="Arial"/>
              </w:rPr>
              <w:t>)</w:t>
            </w:r>
          </w:p>
        </w:tc>
      </w:tr>
      <w:tr w:rsidR="005364E1" w:rsidRPr="00DC4256" w14:paraId="66535FF4" w14:textId="77777777" w:rsidTr="7C3C6666">
        <w:trPr>
          <w:cantSplit/>
        </w:trPr>
        <w:tc>
          <w:tcPr>
            <w:tcW w:w="786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ACE68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000000" w:themeColor="text1"/>
            </w:tcBorders>
          </w:tcPr>
          <w:p w14:paraId="759D64F0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Maître d’ouvrage :</w:t>
            </w: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29BDC45" w14:textId="77777777" w:rsidR="005364E1" w:rsidRPr="00311267" w:rsidRDefault="005364E1" w:rsidP="005364E1">
            <w:pPr>
              <w:jc w:val="left"/>
              <w:rPr>
                <w:rFonts w:ascii="Calibri" w:hAnsi="Calibri"/>
                <w:b/>
                <w:sz w:val="32"/>
              </w:rPr>
            </w:pPr>
            <w:r w:rsidRPr="00311267">
              <w:rPr>
                <w:rFonts w:ascii="Calibri" w:hAnsi="Calibri"/>
                <w:b/>
                <w:sz w:val="32"/>
              </w:rPr>
              <w:t>Observations / description</w:t>
            </w:r>
          </w:p>
          <w:p w14:paraId="32364074" w14:textId="3C9504C9" w:rsidR="0078343B" w:rsidRPr="00311267" w:rsidRDefault="0078343B" w:rsidP="005364E1">
            <w:pPr>
              <w:jc w:val="left"/>
              <w:rPr>
                <w:rFonts w:ascii="Calibri" w:hAnsi="Calibri"/>
                <w:b/>
                <w:sz w:val="32"/>
              </w:rPr>
            </w:pPr>
            <w:r w:rsidRPr="00311267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CC1077" w:rsidRPr="00DC4256" w14:paraId="20B2CCE5" w14:textId="77777777" w:rsidTr="7C3C6666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7950E3A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Surface </w:t>
            </w:r>
            <w:r>
              <w:rPr>
                <w:rFonts w:ascii="Calibri" w:hAnsi="Calibri" w:cs="Arial"/>
                <w:i/>
                <w:sz w:val="16"/>
              </w:rPr>
              <w:t>D</w:t>
            </w:r>
            <w:r w:rsidRPr="00DC4256">
              <w:rPr>
                <w:rFonts w:ascii="Calibri" w:hAnsi="Calibri" w:cs="Arial"/>
                <w:i/>
                <w:sz w:val="16"/>
              </w:rPr>
              <w:t>.O. m2</w:t>
            </w: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4F80D8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Montant </w:t>
            </w:r>
          </w:p>
          <w:p w14:paraId="310E93AB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>
              <w:rPr>
                <w:rFonts w:ascii="Calibri" w:hAnsi="Calibri" w:cs="Arial"/>
                <w:i/>
                <w:sz w:val="16"/>
              </w:rPr>
              <w:t>M€</w:t>
            </w:r>
            <w:r w:rsidRPr="00DC4256">
              <w:rPr>
                <w:rFonts w:ascii="Calibri" w:hAnsi="Calibri" w:cs="Arial"/>
                <w:i/>
                <w:sz w:val="16"/>
              </w:rPr>
              <w:t>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43DF9D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Année(s)</w:t>
            </w:r>
            <w:r>
              <w:rPr>
                <w:rFonts w:ascii="Calibri" w:hAnsi="Calibri" w:cs="Arial"/>
                <w:i/>
                <w:sz w:val="16"/>
              </w:rPr>
              <w:t xml:space="preserve">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E6515E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1BCC59FE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8"/>
              </w:rPr>
            </w:pPr>
            <w:r w:rsidRPr="00DC4256">
              <w:rPr>
                <w:rFonts w:ascii="Calibri" w:hAnsi="Calibri" w:cs="Arial"/>
                <w:i/>
                <w:sz w:val="18"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A52CC2" w14:textId="77777777" w:rsidR="00CC1077" w:rsidRPr="00DC4256" w:rsidRDefault="00CC1077" w:rsidP="00BD2414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BD2414" w:rsidRPr="00DC4256" w14:paraId="7B72DC3B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66B2C6F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>N°1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58945D7D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ED362F8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E88A6C7" w14:textId="1BDE60ED" w:rsidR="00BD2414" w:rsidRPr="00DC4256" w:rsidRDefault="00BD2414" w:rsidP="00B00499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7DC795F8" w14:textId="77777777" w:rsidTr="7C3C6666">
        <w:trPr>
          <w:cantSplit/>
          <w:trHeight w:val="647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3DC329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6B7141AF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CD148D2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>N°</w:t>
            </w:r>
            <w:r w:rsidR="005364E1" w:rsidRPr="00DC4256">
              <w:rPr>
                <w:rFonts w:ascii="Calibri" w:hAnsi="Calibri" w:cs="Arial"/>
              </w:rPr>
              <w:t>2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33E3A417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CD5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43506E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324DA2EB" w14:textId="77777777" w:rsidTr="7C3C6666">
        <w:trPr>
          <w:cantSplit/>
          <w:trHeight w:val="644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F1B97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658B9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A9B71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E2AC6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FFCAF3A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DB2CA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2493A19D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76FE271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 xml:space="preserve">N° </w:t>
            </w:r>
            <w:r w:rsidR="005364E1" w:rsidRPr="00DC4256">
              <w:rPr>
                <w:rFonts w:ascii="Calibri" w:hAnsi="Calibri" w:cs="Arial"/>
              </w:rPr>
              <w:t>3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4A4EF76B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276B31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EC05BEF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60B20A09" w14:textId="77777777" w:rsidTr="7C3C6666">
        <w:trPr>
          <w:cantSplit/>
          <w:trHeight w:val="770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ABC9F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6F0E73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8A1AD5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43B0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9C9CA6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675844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69728655" w14:textId="77777777" w:rsidTr="7C3C6666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937D33D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 xml:space="preserve">N° </w:t>
            </w:r>
            <w:r w:rsidR="00090E07">
              <w:rPr>
                <w:rFonts w:ascii="Calibri" w:hAnsi="Calibri" w:cs="Arial"/>
              </w:rPr>
              <w:t>4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5DAF8813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</w:tcPr>
          <w:p w14:paraId="32043498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6627013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5FE0C377" w14:textId="77777777" w:rsidTr="7C3C6666">
        <w:trPr>
          <w:cantSplit/>
          <w:trHeight w:val="531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9984743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F2D41F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C069A0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A0FA1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DA70B7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C6F962A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3724C046" w:rsidR="001D0A10" w:rsidRPr="00DC4256" w:rsidRDefault="001D0A10" w:rsidP="00976DF4">
      <w:pPr>
        <w:spacing w:after="60"/>
        <w:rPr>
          <w:rFonts w:ascii="Calibri" w:hAnsi="Calibri"/>
        </w:rPr>
      </w:pPr>
    </w:p>
    <w:sectPr w:rsidR="001D0A10" w:rsidRPr="00DC4256" w:rsidSect="003A232C">
      <w:headerReference w:type="default" r:id="rId10"/>
      <w:footerReference w:type="default" r:id="rId11"/>
      <w:pgSz w:w="23814" w:h="16839" w:orient="landscape" w:code="8"/>
      <w:pgMar w:top="1135" w:right="1842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401DC" w14:textId="77777777" w:rsidR="00D910D4" w:rsidRDefault="00D910D4">
      <w:r>
        <w:separator/>
      </w:r>
    </w:p>
  </w:endnote>
  <w:endnote w:type="continuationSeparator" w:id="0">
    <w:p w14:paraId="390BC7D0" w14:textId="77777777" w:rsidR="00D910D4" w:rsidRDefault="00D9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INOT">
    <w:altName w:val="Segoe Script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2DDB9" w14:textId="7BC671B4" w:rsidR="001606CB" w:rsidRPr="00FD4D4F" w:rsidRDefault="00FD4D4F" w:rsidP="00FD4D4F">
    <w:pPr>
      <w:pStyle w:val="Pieddepage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Procédure </w:t>
    </w:r>
    <w:r w:rsidRPr="00617BFB">
      <w:rPr>
        <w:rFonts w:asciiTheme="minorHAnsi" w:hAnsiTheme="minorHAnsi" w:cstheme="minorHAnsi"/>
        <w:highlight w:val="yellow"/>
      </w:rPr>
      <w:t>XXXXXXX</w:t>
    </w:r>
    <w:r>
      <w:rPr>
        <w:rFonts w:asciiTheme="minorHAnsi" w:hAnsiTheme="minorHAnsi" w:cstheme="minorHAnsi"/>
      </w:rPr>
      <w:t xml:space="preserve"> - </w:t>
    </w:r>
    <w:r w:rsidRPr="00CA1693">
      <w:rPr>
        <w:rFonts w:asciiTheme="minorHAnsi" w:hAnsiTheme="minorHAnsi" w:cstheme="minorHAnsi"/>
      </w:rPr>
      <w:t xml:space="preserve">RC – </w:t>
    </w:r>
    <w:r>
      <w:rPr>
        <w:rFonts w:asciiTheme="minorHAnsi" w:hAnsiTheme="minorHAnsi" w:cstheme="minorHAnsi"/>
      </w:rPr>
      <w:t xml:space="preserve">Annexe </w:t>
    </w:r>
    <w:r w:rsidR="00C51845">
      <w:rPr>
        <w:rFonts w:asciiTheme="minorHAnsi" w:hAnsiTheme="minorHAnsi" w:cstheme="minorHAnsi"/>
      </w:rPr>
      <w:t>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AB379" w14:textId="77777777" w:rsidR="00D910D4" w:rsidRDefault="00D910D4">
      <w:r>
        <w:separator/>
      </w:r>
    </w:p>
  </w:footnote>
  <w:footnote w:type="continuationSeparator" w:id="0">
    <w:p w14:paraId="5D9BCCE9" w14:textId="77777777" w:rsidR="00D910D4" w:rsidRDefault="00D91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98A9F" w14:textId="3017E898" w:rsidR="00EA5809" w:rsidRPr="00FD4D4F" w:rsidRDefault="004A2A21" w:rsidP="00FD4D4F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B3F0A2A" wp14:editId="015CE76D">
          <wp:simplePos x="0" y="0"/>
          <wp:positionH relativeFrom="leftMargin">
            <wp:align>right</wp:align>
          </wp:positionH>
          <wp:positionV relativeFrom="paragraph">
            <wp:posOffset>-199407</wp:posOffset>
          </wp:positionV>
          <wp:extent cx="664210" cy="643890"/>
          <wp:effectExtent l="0" t="0" r="2540" b="3810"/>
          <wp:wrapTight wrapText="bothSides">
            <wp:wrapPolygon edited="0">
              <wp:start x="0" y="0"/>
              <wp:lineTo x="0" y="21089"/>
              <wp:lineTo x="21063" y="21089"/>
              <wp:lineTo x="21063" y="0"/>
              <wp:lineTo x="0" y="0"/>
            </wp:wrapPolygon>
          </wp:wrapTight>
          <wp:docPr id="195688624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886242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4210" cy="644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14CB" w:rsidRPr="007E4C35">
      <w:rPr>
        <w:rFonts w:ascii="Arial Narrow" w:hAnsi="Arial Narrow"/>
        <w:noProof/>
        <w:highlight w:val="yellow"/>
      </w:rPr>
      <w:drawing>
        <wp:anchor distT="0" distB="0" distL="114300" distR="114300" simplePos="0" relativeHeight="251659264" behindDoc="0" locked="0" layoutInCell="1" allowOverlap="1" wp14:anchorId="54929EA1" wp14:editId="318657E7">
          <wp:simplePos x="0" y="0"/>
          <wp:positionH relativeFrom="column">
            <wp:posOffset>13184340</wp:posOffset>
          </wp:positionH>
          <wp:positionV relativeFrom="paragraph">
            <wp:posOffset>-109691</wp:posOffset>
          </wp:positionV>
          <wp:extent cx="783771" cy="426128"/>
          <wp:effectExtent l="0" t="0" r="0" b="0"/>
          <wp:wrapNone/>
          <wp:docPr id="199094727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Image 2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724" cy="427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14CB">
      <w:t xml:space="preserve">Centre Hospitalier de </w:t>
    </w:r>
    <w:proofErr w:type="gramStart"/>
    <w:r w:rsidR="0072601E">
      <w:t xml:space="preserve">Valenciennes </w:t>
    </w:r>
    <w:r w:rsidR="001D14CB">
      <w:t xml:space="preserve"> -</w:t>
    </w:r>
    <w:proofErr w:type="gramEnd"/>
    <w:r w:rsidR="001D14CB">
      <w:t xml:space="preserve"> </w:t>
    </w:r>
    <w:r w:rsidRPr="004A2A21">
      <w:t>Construction d’une structure de psychiatrie à Quiévrechain (CMP et Appartements thérapeutiques)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03EF"/>
    <w:multiLevelType w:val="hybridMultilevel"/>
    <w:tmpl w:val="1FC88E40"/>
    <w:lvl w:ilvl="0" w:tplc="12EE91AC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2A6375"/>
    <w:multiLevelType w:val="hybridMultilevel"/>
    <w:tmpl w:val="9CD04C76"/>
    <w:lvl w:ilvl="0" w:tplc="8E725560">
      <w:numFmt w:val="bullet"/>
      <w:lvlText w:val="-"/>
      <w:lvlJc w:val="left"/>
      <w:pPr>
        <w:ind w:left="5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1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5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889726">
    <w:abstractNumId w:val="22"/>
  </w:num>
  <w:num w:numId="2" w16cid:durableId="1383291113">
    <w:abstractNumId w:val="1"/>
  </w:num>
  <w:num w:numId="3" w16cid:durableId="188955765">
    <w:abstractNumId w:val="0"/>
  </w:num>
  <w:num w:numId="4" w16cid:durableId="1712876294">
    <w:abstractNumId w:val="14"/>
  </w:num>
  <w:num w:numId="5" w16cid:durableId="298613070">
    <w:abstractNumId w:val="26"/>
  </w:num>
  <w:num w:numId="6" w16cid:durableId="1452437183">
    <w:abstractNumId w:val="52"/>
  </w:num>
  <w:num w:numId="7" w16cid:durableId="912279158">
    <w:abstractNumId w:val="38"/>
  </w:num>
  <w:num w:numId="8" w16cid:durableId="205457106">
    <w:abstractNumId w:val="6"/>
  </w:num>
  <w:num w:numId="9" w16cid:durableId="1240748656">
    <w:abstractNumId w:val="8"/>
  </w:num>
  <w:num w:numId="10" w16cid:durableId="1868904089">
    <w:abstractNumId w:val="29"/>
  </w:num>
  <w:num w:numId="11" w16cid:durableId="1727144142">
    <w:abstractNumId w:val="18"/>
  </w:num>
  <w:num w:numId="12" w16cid:durableId="2050301638">
    <w:abstractNumId w:val="42"/>
  </w:num>
  <w:num w:numId="13" w16cid:durableId="1128282438">
    <w:abstractNumId w:val="21"/>
  </w:num>
  <w:num w:numId="14" w16cid:durableId="1469471632">
    <w:abstractNumId w:val="46"/>
  </w:num>
  <w:num w:numId="15" w16cid:durableId="1539850183">
    <w:abstractNumId w:val="54"/>
  </w:num>
  <w:num w:numId="16" w16cid:durableId="1517379582">
    <w:abstractNumId w:val="32"/>
  </w:num>
  <w:num w:numId="17" w16cid:durableId="431321048">
    <w:abstractNumId w:val="31"/>
  </w:num>
  <w:num w:numId="18" w16cid:durableId="2042319163">
    <w:abstractNumId w:val="27"/>
  </w:num>
  <w:num w:numId="19" w16cid:durableId="477380923">
    <w:abstractNumId w:val="17"/>
  </w:num>
  <w:num w:numId="20" w16cid:durableId="772750561">
    <w:abstractNumId w:val="47"/>
  </w:num>
  <w:num w:numId="21" w16cid:durableId="1268004136">
    <w:abstractNumId w:val="19"/>
  </w:num>
  <w:num w:numId="22" w16cid:durableId="33888096">
    <w:abstractNumId w:val="51"/>
  </w:num>
  <w:num w:numId="23" w16cid:durableId="517542314">
    <w:abstractNumId w:val="15"/>
  </w:num>
  <w:num w:numId="24" w16cid:durableId="934248253">
    <w:abstractNumId w:val="53"/>
  </w:num>
  <w:num w:numId="25" w16cid:durableId="958801584">
    <w:abstractNumId w:val="44"/>
  </w:num>
  <w:num w:numId="26" w16cid:durableId="1843857109">
    <w:abstractNumId w:val="33"/>
  </w:num>
  <w:num w:numId="27" w16cid:durableId="286546211">
    <w:abstractNumId w:val="5"/>
  </w:num>
  <w:num w:numId="28" w16cid:durableId="803618687">
    <w:abstractNumId w:val="36"/>
  </w:num>
  <w:num w:numId="29" w16cid:durableId="857279049">
    <w:abstractNumId w:val="30"/>
  </w:num>
  <w:num w:numId="30" w16cid:durableId="13760832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5969183">
    <w:abstractNumId w:val="41"/>
  </w:num>
  <w:num w:numId="32" w16cid:durableId="1391149626">
    <w:abstractNumId w:val="39"/>
  </w:num>
  <w:num w:numId="33" w16cid:durableId="811412176">
    <w:abstractNumId w:val="7"/>
  </w:num>
  <w:num w:numId="34" w16cid:durableId="804658000">
    <w:abstractNumId w:val="43"/>
  </w:num>
  <w:num w:numId="35" w16cid:durableId="701050610">
    <w:abstractNumId w:val="37"/>
  </w:num>
  <w:num w:numId="36" w16cid:durableId="1036976395">
    <w:abstractNumId w:val="23"/>
  </w:num>
  <w:num w:numId="37" w16cid:durableId="871265895">
    <w:abstractNumId w:val="12"/>
  </w:num>
  <w:num w:numId="38" w16cid:durableId="1569919983">
    <w:abstractNumId w:val="55"/>
  </w:num>
  <w:num w:numId="39" w16cid:durableId="232668445">
    <w:abstractNumId w:val="20"/>
  </w:num>
  <w:num w:numId="40" w16cid:durableId="599527999">
    <w:abstractNumId w:val="34"/>
  </w:num>
  <w:num w:numId="41" w16cid:durableId="676347211">
    <w:abstractNumId w:val="16"/>
  </w:num>
  <w:num w:numId="42" w16cid:durableId="350643433">
    <w:abstractNumId w:val="25"/>
  </w:num>
  <w:num w:numId="43" w16cid:durableId="2071925430">
    <w:abstractNumId w:val="18"/>
  </w:num>
  <w:num w:numId="44" w16cid:durableId="1090275249">
    <w:abstractNumId w:val="13"/>
  </w:num>
  <w:num w:numId="45" w16cid:durableId="20668871">
    <w:abstractNumId w:val="3"/>
  </w:num>
  <w:num w:numId="46" w16cid:durableId="359555262">
    <w:abstractNumId w:val="36"/>
  </w:num>
  <w:num w:numId="47" w16cid:durableId="665668335">
    <w:abstractNumId w:val="48"/>
  </w:num>
  <w:num w:numId="48" w16cid:durableId="270934755">
    <w:abstractNumId w:val="2"/>
  </w:num>
  <w:num w:numId="49" w16cid:durableId="508258593">
    <w:abstractNumId w:val="50"/>
  </w:num>
  <w:num w:numId="50" w16cid:durableId="1328751291">
    <w:abstractNumId w:val="40"/>
  </w:num>
  <w:num w:numId="51" w16cid:durableId="703217548">
    <w:abstractNumId w:val="52"/>
  </w:num>
  <w:num w:numId="52" w16cid:durableId="173496287">
    <w:abstractNumId w:val="24"/>
  </w:num>
  <w:num w:numId="53" w16cid:durableId="1691566432">
    <w:abstractNumId w:val="28"/>
  </w:num>
  <w:num w:numId="54" w16cid:durableId="1652172309">
    <w:abstractNumId w:val="9"/>
  </w:num>
  <w:num w:numId="55" w16cid:durableId="1778985718">
    <w:abstractNumId w:val="35"/>
  </w:num>
  <w:num w:numId="56" w16cid:durableId="1843666598">
    <w:abstractNumId w:val="52"/>
  </w:num>
  <w:num w:numId="57" w16cid:durableId="1281450167">
    <w:abstractNumId w:val="52"/>
  </w:num>
  <w:num w:numId="58" w16cid:durableId="515579764">
    <w:abstractNumId w:val="49"/>
  </w:num>
  <w:num w:numId="59" w16cid:durableId="1080056604">
    <w:abstractNumId w:val="4"/>
  </w:num>
  <w:num w:numId="60" w16cid:durableId="420369084">
    <w:abstractNumId w:val="11"/>
  </w:num>
  <w:num w:numId="61" w16cid:durableId="1520967129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E0E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663D0"/>
    <w:rsid w:val="00076884"/>
    <w:rsid w:val="0007694A"/>
    <w:rsid w:val="00085911"/>
    <w:rsid w:val="00090E07"/>
    <w:rsid w:val="00092710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D34B2"/>
    <w:rsid w:val="000F1501"/>
    <w:rsid w:val="000F574A"/>
    <w:rsid w:val="000F6F15"/>
    <w:rsid w:val="00116197"/>
    <w:rsid w:val="00117471"/>
    <w:rsid w:val="00125FE1"/>
    <w:rsid w:val="00135FCC"/>
    <w:rsid w:val="00141A7F"/>
    <w:rsid w:val="0014683C"/>
    <w:rsid w:val="00152953"/>
    <w:rsid w:val="00155031"/>
    <w:rsid w:val="001606CB"/>
    <w:rsid w:val="0016512C"/>
    <w:rsid w:val="00170554"/>
    <w:rsid w:val="0018131D"/>
    <w:rsid w:val="00181FDE"/>
    <w:rsid w:val="0018361F"/>
    <w:rsid w:val="00183DD7"/>
    <w:rsid w:val="00192DBB"/>
    <w:rsid w:val="00193338"/>
    <w:rsid w:val="001A3ACA"/>
    <w:rsid w:val="001A4002"/>
    <w:rsid w:val="001B5934"/>
    <w:rsid w:val="001C1F23"/>
    <w:rsid w:val="001C7767"/>
    <w:rsid w:val="001D06BC"/>
    <w:rsid w:val="001D0A10"/>
    <w:rsid w:val="001D14CB"/>
    <w:rsid w:val="001D705C"/>
    <w:rsid w:val="001F132D"/>
    <w:rsid w:val="001F2F23"/>
    <w:rsid w:val="001F73D3"/>
    <w:rsid w:val="001F7493"/>
    <w:rsid w:val="00213BA2"/>
    <w:rsid w:val="00215374"/>
    <w:rsid w:val="002156CC"/>
    <w:rsid w:val="002172C9"/>
    <w:rsid w:val="00225B17"/>
    <w:rsid w:val="00232641"/>
    <w:rsid w:val="002340E9"/>
    <w:rsid w:val="0024578B"/>
    <w:rsid w:val="00245AA0"/>
    <w:rsid w:val="00261CD6"/>
    <w:rsid w:val="00261D97"/>
    <w:rsid w:val="002634E6"/>
    <w:rsid w:val="00264AC7"/>
    <w:rsid w:val="00271AEB"/>
    <w:rsid w:val="002736EA"/>
    <w:rsid w:val="002A0B9A"/>
    <w:rsid w:val="002A60B9"/>
    <w:rsid w:val="002B185D"/>
    <w:rsid w:val="002B1C49"/>
    <w:rsid w:val="002B64FB"/>
    <w:rsid w:val="002C145F"/>
    <w:rsid w:val="002C5550"/>
    <w:rsid w:val="002D6ECC"/>
    <w:rsid w:val="002E2045"/>
    <w:rsid w:val="002F17F0"/>
    <w:rsid w:val="00310D67"/>
    <w:rsid w:val="00311267"/>
    <w:rsid w:val="0031689B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82C4B"/>
    <w:rsid w:val="003852FC"/>
    <w:rsid w:val="0038722F"/>
    <w:rsid w:val="003A0310"/>
    <w:rsid w:val="003A031F"/>
    <w:rsid w:val="003A217C"/>
    <w:rsid w:val="003A232C"/>
    <w:rsid w:val="003A7E03"/>
    <w:rsid w:val="003B36B5"/>
    <w:rsid w:val="003B4ECD"/>
    <w:rsid w:val="003E0308"/>
    <w:rsid w:val="003E0489"/>
    <w:rsid w:val="003E5797"/>
    <w:rsid w:val="003E58F8"/>
    <w:rsid w:val="003E6C64"/>
    <w:rsid w:val="003F1E9B"/>
    <w:rsid w:val="00400ABA"/>
    <w:rsid w:val="00415330"/>
    <w:rsid w:val="00420AC5"/>
    <w:rsid w:val="00442453"/>
    <w:rsid w:val="004448C2"/>
    <w:rsid w:val="004457E8"/>
    <w:rsid w:val="00462D6B"/>
    <w:rsid w:val="00470CEA"/>
    <w:rsid w:val="0048113A"/>
    <w:rsid w:val="004A1797"/>
    <w:rsid w:val="004A2A21"/>
    <w:rsid w:val="004C01B8"/>
    <w:rsid w:val="004C17E4"/>
    <w:rsid w:val="004C412D"/>
    <w:rsid w:val="004D3276"/>
    <w:rsid w:val="004D6162"/>
    <w:rsid w:val="004E7793"/>
    <w:rsid w:val="004F1E59"/>
    <w:rsid w:val="004F266A"/>
    <w:rsid w:val="004F5FB2"/>
    <w:rsid w:val="00501FF2"/>
    <w:rsid w:val="0050390F"/>
    <w:rsid w:val="00504F32"/>
    <w:rsid w:val="00506298"/>
    <w:rsid w:val="00520874"/>
    <w:rsid w:val="005319E8"/>
    <w:rsid w:val="00534CB0"/>
    <w:rsid w:val="005364E1"/>
    <w:rsid w:val="00560732"/>
    <w:rsid w:val="00562189"/>
    <w:rsid w:val="00562759"/>
    <w:rsid w:val="00571445"/>
    <w:rsid w:val="00587AE2"/>
    <w:rsid w:val="005933CB"/>
    <w:rsid w:val="005972A8"/>
    <w:rsid w:val="005A41AB"/>
    <w:rsid w:val="005B0A8B"/>
    <w:rsid w:val="005B3FEE"/>
    <w:rsid w:val="005C10E6"/>
    <w:rsid w:val="005C2C4A"/>
    <w:rsid w:val="005C7A3A"/>
    <w:rsid w:val="005D16E1"/>
    <w:rsid w:val="005D2236"/>
    <w:rsid w:val="005D6C65"/>
    <w:rsid w:val="005E074F"/>
    <w:rsid w:val="005E1DE2"/>
    <w:rsid w:val="005E3516"/>
    <w:rsid w:val="005E66D2"/>
    <w:rsid w:val="00602AD9"/>
    <w:rsid w:val="00612707"/>
    <w:rsid w:val="006146A3"/>
    <w:rsid w:val="00614E96"/>
    <w:rsid w:val="00615DAD"/>
    <w:rsid w:val="006160F5"/>
    <w:rsid w:val="0062234A"/>
    <w:rsid w:val="00625093"/>
    <w:rsid w:val="00630967"/>
    <w:rsid w:val="0063285A"/>
    <w:rsid w:val="00632A52"/>
    <w:rsid w:val="00651892"/>
    <w:rsid w:val="00652480"/>
    <w:rsid w:val="006632F3"/>
    <w:rsid w:val="006666D7"/>
    <w:rsid w:val="00674179"/>
    <w:rsid w:val="00674DFE"/>
    <w:rsid w:val="006A07FE"/>
    <w:rsid w:val="006A093D"/>
    <w:rsid w:val="006A37C0"/>
    <w:rsid w:val="006A79AF"/>
    <w:rsid w:val="006A7E7A"/>
    <w:rsid w:val="006B0A22"/>
    <w:rsid w:val="006B3E64"/>
    <w:rsid w:val="006B5CD3"/>
    <w:rsid w:val="006C4F4F"/>
    <w:rsid w:val="006D175B"/>
    <w:rsid w:val="006E0339"/>
    <w:rsid w:val="006E0B20"/>
    <w:rsid w:val="006E4631"/>
    <w:rsid w:val="006F0116"/>
    <w:rsid w:val="006F0ABE"/>
    <w:rsid w:val="006F6A34"/>
    <w:rsid w:val="00702F87"/>
    <w:rsid w:val="007035D2"/>
    <w:rsid w:val="00711840"/>
    <w:rsid w:val="0072601E"/>
    <w:rsid w:val="0074086B"/>
    <w:rsid w:val="00740C48"/>
    <w:rsid w:val="00740F01"/>
    <w:rsid w:val="00746DF7"/>
    <w:rsid w:val="007504E1"/>
    <w:rsid w:val="007652E7"/>
    <w:rsid w:val="00775589"/>
    <w:rsid w:val="007806A1"/>
    <w:rsid w:val="0078308A"/>
    <w:rsid w:val="0078343B"/>
    <w:rsid w:val="00783838"/>
    <w:rsid w:val="00785D4B"/>
    <w:rsid w:val="0079219D"/>
    <w:rsid w:val="00792786"/>
    <w:rsid w:val="00793888"/>
    <w:rsid w:val="0079628E"/>
    <w:rsid w:val="007966E6"/>
    <w:rsid w:val="00796E3B"/>
    <w:rsid w:val="007C3B15"/>
    <w:rsid w:val="007C4563"/>
    <w:rsid w:val="007D14D6"/>
    <w:rsid w:val="007D52A6"/>
    <w:rsid w:val="007D639B"/>
    <w:rsid w:val="007E18A4"/>
    <w:rsid w:val="007F13F4"/>
    <w:rsid w:val="00813DCD"/>
    <w:rsid w:val="00823D5A"/>
    <w:rsid w:val="008308A8"/>
    <w:rsid w:val="00832246"/>
    <w:rsid w:val="00833380"/>
    <w:rsid w:val="008368BD"/>
    <w:rsid w:val="00851DAE"/>
    <w:rsid w:val="008548BB"/>
    <w:rsid w:val="008550D9"/>
    <w:rsid w:val="00856F6B"/>
    <w:rsid w:val="00864B83"/>
    <w:rsid w:val="008810BE"/>
    <w:rsid w:val="00883F06"/>
    <w:rsid w:val="00885037"/>
    <w:rsid w:val="008A1937"/>
    <w:rsid w:val="008A4A3D"/>
    <w:rsid w:val="008B0F12"/>
    <w:rsid w:val="008B74C5"/>
    <w:rsid w:val="008C2BD6"/>
    <w:rsid w:val="008C63E5"/>
    <w:rsid w:val="008D0285"/>
    <w:rsid w:val="008D1C05"/>
    <w:rsid w:val="008F1FE5"/>
    <w:rsid w:val="008F4A6F"/>
    <w:rsid w:val="008F5082"/>
    <w:rsid w:val="008F52E8"/>
    <w:rsid w:val="008F7C06"/>
    <w:rsid w:val="00900403"/>
    <w:rsid w:val="00900461"/>
    <w:rsid w:val="00923A1F"/>
    <w:rsid w:val="00926BC7"/>
    <w:rsid w:val="00933DDC"/>
    <w:rsid w:val="009424FD"/>
    <w:rsid w:val="00945902"/>
    <w:rsid w:val="00946955"/>
    <w:rsid w:val="00946EB2"/>
    <w:rsid w:val="009521EB"/>
    <w:rsid w:val="00953E77"/>
    <w:rsid w:val="00961DBA"/>
    <w:rsid w:val="00962DAF"/>
    <w:rsid w:val="009651AC"/>
    <w:rsid w:val="009722BF"/>
    <w:rsid w:val="00974000"/>
    <w:rsid w:val="0097562A"/>
    <w:rsid w:val="00976DF4"/>
    <w:rsid w:val="009A0036"/>
    <w:rsid w:val="009B6556"/>
    <w:rsid w:val="009C089B"/>
    <w:rsid w:val="009C3391"/>
    <w:rsid w:val="009D5AF5"/>
    <w:rsid w:val="009F58CD"/>
    <w:rsid w:val="00A008C8"/>
    <w:rsid w:val="00A03042"/>
    <w:rsid w:val="00A057F9"/>
    <w:rsid w:val="00A16F13"/>
    <w:rsid w:val="00A25B22"/>
    <w:rsid w:val="00A266BB"/>
    <w:rsid w:val="00A42247"/>
    <w:rsid w:val="00A450E0"/>
    <w:rsid w:val="00A4703E"/>
    <w:rsid w:val="00A5639E"/>
    <w:rsid w:val="00A673DD"/>
    <w:rsid w:val="00A7192B"/>
    <w:rsid w:val="00A811F7"/>
    <w:rsid w:val="00A938E4"/>
    <w:rsid w:val="00AA4ECD"/>
    <w:rsid w:val="00AA7513"/>
    <w:rsid w:val="00AB0793"/>
    <w:rsid w:val="00AB0ADD"/>
    <w:rsid w:val="00AB1758"/>
    <w:rsid w:val="00AB5855"/>
    <w:rsid w:val="00AC118D"/>
    <w:rsid w:val="00AC60AB"/>
    <w:rsid w:val="00AF6779"/>
    <w:rsid w:val="00B00499"/>
    <w:rsid w:val="00B00B63"/>
    <w:rsid w:val="00B00F19"/>
    <w:rsid w:val="00B04DE6"/>
    <w:rsid w:val="00B1024C"/>
    <w:rsid w:val="00B176F7"/>
    <w:rsid w:val="00B2039C"/>
    <w:rsid w:val="00B33CD5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C4E09"/>
    <w:rsid w:val="00BC6098"/>
    <w:rsid w:val="00BD1A55"/>
    <w:rsid w:val="00BD2414"/>
    <w:rsid w:val="00BD40BB"/>
    <w:rsid w:val="00BE12C7"/>
    <w:rsid w:val="00BE19C8"/>
    <w:rsid w:val="00BE2CB0"/>
    <w:rsid w:val="00BF4632"/>
    <w:rsid w:val="00C10667"/>
    <w:rsid w:val="00C1622A"/>
    <w:rsid w:val="00C2656E"/>
    <w:rsid w:val="00C31303"/>
    <w:rsid w:val="00C355E8"/>
    <w:rsid w:val="00C44971"/>
    <w:rsid w:val="00C462EF"/>
    <w:rsid w:val="00C46708"/>
    <w:rsid w:val="00C51845"/>
    <w:rsid w:val="00C54937"/>
    <w:rsid w:val="00C6425E"/>
    <w:rsid w:val="00C67FC2"/>
    <w:rsid w:val="00C70AA3"/>
    <w:rsid w:val="00C7176A"/>
    <w:rsid w:val="00C76338"/>
    <w:rsid w:val="00C83D49"/>
    <w:rsid w:val="00C843B4"/>
    <w:rsid w:val="00C85782"/>
    <w:rsid w:val="00CA1693"/>
    <w:rsid w:val="00CA720D"/>
    <w:rsid w:val="00CB49D9"/>
    <w:rsid w:val="00CC1077"/>
    <w:rsid w:val="00CC28AD"/>
    <w:rsid w:val="00CC430C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244"/>
    <w:rsid w:val="00D85D63"/>
    <w:rsid w:val="00D864C0"/>
    <w:rsid w:val="00D910D4"/>
    <w:rsid w:val="00D96844"/>
    <w:rsid w:val="00DB0B9F"/>
    <w:rsid w:val="00DC03EB"/>
    <w:rsid w:val="00DC4256"/>
    <w:rsid w:val="00DC641F"/>
    <w:rsid w:val="00DD2831"/>
    <w:rsid w:val="00DE52A3"/>
    <w:rsid w:val="00DE5618"/>
    <w:rsid w:val="00E005B9"/>
    <w:rsid w:val="00E01DDB"/>
    <w:rsid w:val="00E05F30"/>
    <w:rsid w:val="00E07D3F"/>
    <w:rsid w:val="00E12897"/>
    <w:rsid w:val="00E17416"/>
    <w:rsid w:val="00E20DD6"/>
    <w:rsid w:val="00E21E90"/>
    <w:rsid w:val="00E23FCD"/>
    <w:rsid w:val="00E40CEC"/>
    <w:rsid w:val="00E461A2"/>
    <w:rsid w:val="00E51A52"/>
    <w:rsid w:val="00E5308C"/>
    <w:rsid w:val="00E60928"/>
    <w:rsid w:val="00E631E1"/>
    <w:rsid w:val="00E64CDE"/>
    <w:rsid w:val="00E73685"/>
    <w:rsid w:val="00E74E2A"/>
    <w:rsid w:val="00E7616D"/>
    <w:rsid w:val="00E811F8"/>
    <w:rsid w:val="00E8784C"/>
    <w:rsid w:val="00E953A9"/>
    <w:rsid w:val="00E9692B"/>
    <w:rsid w:val="00EA15E3"/>
    <w:rsid w:val="00EA5809"/>
    <w:rsid w:val="00EB24FC"/>
    <w:rsid w:val="00EB3EED"/>
    <w:rsid w:val="00EC36D7"/>
    <w:rsid w:val="00EC41C0"/>
    <w:rsid w:val="00EC5497"/>
    <w:rsid w:val="00ED0EE8"/>
    <w:rsid w:val="00ED3AAD"/>
    <w:rsid w:val="00EE11D2"/>
    <w:rsid w:val="00EE3618"/>
    <w:rsid w:val="00EE6194"/>
    <w:rsid w:val="00EF5534"/>
    <w:rsid w:val="00F052A7"/>
    <w:rsid w:val="00F10DEA"/>
    <w:rsid w:val="00F2327C"/>
    <w:rsid w:val="00F251E8"/>
    <w:rsid w:val="00F341F8"/>
    <w:rsid w:val="00F43773"/>
    <w:rsid w:val="00F572DA"/>
    <w:rsid w:val="00F57C29"/>
    <w:rsid w:val="00F6455D"/>
    <w:rsid w:val="00F67837"/>
    <w:rsid w:val="00F7253D"/>
    <w:rsid w:val="00F72B7D"/>
    <w:rsid w:val="00F76396"/>
    <w:rsid w:val="00F85DD6"/>
    <w:rsid w:val="00F90A30"/>
    <w:rsid w:val="00F94D1B"/>
    <w:rsid w:val="00FA3538"/>
    <w:rsid w:val="00FA658B"/>
    <w:rsid w:val="00FB4648"/>
    <w:rsid w:val="00FB4936"/>
    <w:rsid w:val="00FC0981"/>
    <w:rsid w:val="00FC2749"/>
    <w:rsid w:val="00FC6C5A"/>
    <w:rsid w:val="00FD4D4F"/>
    <w:rsid w:val="00FD6C39"/>
    <w:rsid w:val="00FE141E"/>
    <w:rsid w:val="00FE20A8"/>
    <w:rsid w:val="00FE7DF6"/>
    <w:rsid w:val="00FF0708"/>
    <w:rsid w:val="00FF6D07"/>
    <w:rsid w:val="04F8F0FF"/>
    <w:rsid w:val="06E6EC1E"/>
    <w:rsid w:val="09372E30"/>
    <w:rsid w:val="1C801BCD"/>
    <w:rsid w:val="3511B86B"/>
    <w:rsid w:val="42B8B305"/>
    <w:rsid w:val="48705606"/>
    <w:rsid w:val="5BBDD8A2"/>
    <w:rsid w:val="6E29A080"/>
    <w:rsid w:val="726ADBB2"/>
    <w:rsid w:val="7C3C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85A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link w:val="CommentaireCar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B00499"/>
    <w:rPr>
      <w:rFonts w:ascii="DINOT" w:hAnsi="DIN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7634C0-953C-4855-88EA-9CD3385A4A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15B2FF-586F-4FB2-AF1F-08AF29225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0E2837-BB69-4CD1-9F82-6074FBE99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1238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Manel OULD SAADA</cp:lastModifiedBy>
  <cp:revision>21</cp:revision>
  <cp:lastPrinted>2015-03-16T07:51:00Z</cp:lastPrinted>
  <dcterms:created xsi:type="dcterms:W3CDTF">2024-11-06T22:36:00Z</dcterms:created>
  <dcterms:modified xsi:type="dcterms:W3CDTF">2025-10-09T12:07:00Z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